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425E4">
      <w:pPr>
        <w:jc w:val="center"/>
        <w:rPr>
          <w:b/>
          <w:bCs/>
          <w:sz w:val="44"/>
          <w:szCs w:val="52"/>
        </w:rPr>
      </w:pPr>
      <w:r>
        <w:rPr>
          <w:rFonts w:hint="eastAsia"/>
          <w:b/>
          <w:bCs/>
          <w:sz w:val="44"/>
          <w:szCs w:val="52"/>
        </w:rPr>
        <w:t>安全生产责任告知书</w:t>
      </w:r>
    </w:p>
    <w:p w14:paraId="520E8A13">
      <w:pPr>
        <w:rPr>
          <w:rFonts w:ascii="仿宋" w:hAnsi="仿宋" w:eastAsia="仿宋" w:cs="仿宋"/>
          <w:sz w:val="32"/>
          <w:szCs w:val="40"/>
        </w:rPr>
      </w:pPr>
    </w:p>
    <w:p w14:paraId="7B0B97FE">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为进一步加强学校的安全生产</w:t>
      </w:r>
      <w:r>
        <w:rPr>
          <w:rFonts w:hint="eastAsia" w:ascii="仿宋" w:hAnsi="仿宋" w:eastAsia="仿宋" w:cs="仿宋"/>
          <w:sz w:val="32"/>
          <w:szCs w:val="40"/>
          <w:lang w:eastAsia="zh-CN"/>
        </w:rPr>
        <w:t>管理</w:t>
      </w:r>
      <w:r>
        <w:rPr>
          <w:rFonts w:hint="eastAsia" w:ascii="仿宋" w:hAnsi="仿宋" w:eastAsia="仿宋" w:cs="仿宋"/>
          <w:sz w:val="32"/>
          <w:szCs w:val="40"/>
        </w:rPr>
        <w:t>，切实排除</w:t>
      </w:r>
      <w:r>
        <w:rPr>
          <w:rFonts w:hint="eastAsia" w:ascii="仿宋" w:hAnsi="仿宋" w:eastAsia="仿宋" w:cs="仿宋"/>
          <w:sz w:val="32"/>
          <w:szCs w:val="40"/>
          <w:lang w:eastAsia="zh-CN"/>
        </w:rPr>
        <w:t>安装作业中的</w:t>
      </w:r>
      <w:r>
        <w:rPr>
          <w:rFonts w:hint="eastAsia" w:ascii="仿宋" w:hAnsi="仿宋" w:eastAsia="仿宋" w:cs="仿宋"/>
          <w:sz w:val="32"/>
          <w:szCs w:val="40"/>
        </w:rPr>
        <w:t>安全</w:t>
      </w:r>
      <w:r>
        <w:rPr>
          <w:rFonts w:hint="eastAsia" w:ascii="仿宋" w:hAnsi="仿宋" w:eastAsia="仿宋" w:cs="仿宋"/>
          <w:sz w:val="32"/>
          <w:szCs w:val="40"/>
          <w:lang w:eastAsia="zh-CN"/>
        </w:rPr>
        <w:t>隐患</w:t>
      </w:r>
      <w:r>
        <w:rPr>
          <w:rFonts w:hint="eastAsia" w:ascii="仿宋" w:hAnsi="仿宋" w:eastAsia="仿宋" w:cs="仿宋"/>
          <w:sz w:val="32"/>
          <w:szCs w:val="40"/>
        </w:rPr>
        <w:t>，坚决预防与遏制</w:t>
      </w:r>
      <w:r>
        <w:rPr>
          <w:rFonts w:hint="eastAsia" w:ascii="仿宋" w:hAnsi="仿宋" w:eastAsia="仿宋" w:cs="仿宋"/>
          <w:sz w:val="32"/>
          <w:szCs w:val="40"/>
          <w:lang w:eastAsia="zh-CN"/>
        </w:rPr>
        <w:t>安全事故的发生，保障师生生命财产安全</w:t>
      </w:r>
      <w:r>
        <w:rPr>
          <w:rFonts w:hint="eastAsia" w:ascii="仿宋" w:hAnsi="仿宋" w:eastAsia="仿宋" w:cs="仿宋"/>
          <w:sz w:val="32"/>
          <w:szCs w:val="40"/>
        </w:rPr>
        <w:t>，根据国家</w:t>
      </w:r>
      <w:r>
        <w:rPr>
          <w:rFonts w:hint="eastAsia" w:ascii="仿宋" w:hAnsi="仿宋" w:eastAsia="仿宋" w:cs="仿宋"/>
          <w:sz w:val="32"/>
          <w:szCs w:val="40"/>
          <w:lang w:eastAsia="zh-CN"/>
        </w:rPr>
        <w:t>及地方安全生产</w:t>
      </w:r>
      <w:r>
        <w:rPr>
          <w:rFonts w:hint="eastAsia" w:ascii="仿宋" w:hAnsi="仿宋" w:eastAsia="仿宋" w:cs="仿宋"/>
          <w:sz w:val="32"/>
          <w:szCs w:val="40"/>
        </w:rPr>
        <w:t>法律法规的</w:t>
      </w:r>
      <w:r>
        <w:rPr>
          <w:rFonts w:hint="eastAsia" w:ascii="仿宋" w:hAnsi="仿宋" w:eastAsia="仿宋" w:cs="仿宋"/>
          <w:sz w:val="32"/>
          <w:szCs w:val="40"/>
          <w:lang w:eastAsia="zh-CN"/>
        </w:rPr>
        <w:t>有关</w:t>
      </w:r>
      <w:r>
        <w:rPr>
          <w:rFonts w:hint="eastAsia" w:ascii="仿宋" w:hAnsi="仿宋" w:eastAsia="仿宋" w:cs="仿宋"/>
          <w:sz w:val="32"/>
          <w:szCs w:val="40"/>
        </w:rPr>
        <w:t>规定，现将责任单位应履行的安全生产职责告知如下：</w:t>
      </w:r>
    </w:p>
    <w:p w14:paraId="4935F9A0">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一、工作职责</w:t>
      </w:r>
    </w:p>
    <w:p w14:paraId="089D118D">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（一）严格遵守并贯彻执行《中华人民共和国安全生产法》、《广东省安全生产条例》</w:t>
      </w:r>
      <w:r>
        <w:rPr>
          <w:rFonts w:hint="eastAsia" w:ascii="仿宋" w:hAnsi="仿宋" w:eastAsia="仿宋" w:cs="仿宋"/>
          <w:sz w:val="32"/>
          <w:szCs w:val="40"/>
          <w:lang w:eastAsia="zh-CN"/>
        </w:rPr>
        <w:t>等国家及广东省</w:t>
      </w:r>
      <w:r>
        <w:rPr>
          <w:rFonts w:hint="eastAsia" w:ascii="仿宋" w:hAnsi="仿宋" w:eastAsia="仿宋" w:cs="仿宋"/>
          <w:sz w:val="32"/>
          <w:szCs w:val="40"/>
        </w:rPr>
        <w:t>安全生产</w:t>
      </w:r>
      <w:r>
        <w:rPr>
          <w:rFonts w:hint="eastAsia" w:ascii="仿宋" w:hAnsi="仿宋" w:eastAsia="仿宋" w:cs="仿宋"/>
          <w:sz w:val="32"/>
          <w:szCs w:val="40"/>
          <w:lang w:eastAsia="zh-CN"/>
        </w:rPr>
        <w:t>相关</w:t>
      </w:r>
      <w:r>
        <w:rPr>
          <w:rFonts w:hint="eastAsia" w:ascii="仿宋" w:hAnsi="仿宋" w:eastAsia="仿宋" w:cs="仿宋"/>
          <w:sz w:val="32"/>
          <w:szCs w:val="40"/>
        </w:rPr>
        <w:t>的法律法规，把安全生产纳入本单位主要工作内容，依法履行安全生产主体责任</w:t>
      </w:r>
      <w:r>
        <w:rPr>
          <w:rFonts w:hint="eastAsia" w:ascii="仿宋" w:hAnsi="仿宋" w:eastAsia="仿宋" w:cs="仿宋"/>
          <w:sz w:val="32"/>
          <w:szCs w:val="40"/>
          <w:lang w:eastAsia="zh-CN"/>
        </w:rPr>
        <w:t>。单位负责人是安全生产的第一责任人，对本安装项目的安全生产工作全面负责</w:t>
      </w:r>
      <w:r>
        <w:rPr>
          <w:rFonts w:hint="eastAsia" w:ascii="仿宋" w:hAnsi="仿宋" w:eastAsia="仿宋" w:cs="仿宋"/>
          <w:sz w:val="32"/>
          <w:szCs w:val="40"/>
        </w:rPr>
        <w:t>。</w:t>
      </w:r>
    </w:p>
    <w:p w14:paraId="2F71FAB0">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（二）加强</w:t>
      </w:r>
      <w:r>
        <w:rPr>
          <w:rFonts w:hint="eastAsia" w:ascii="仿宋" w:hAnsi="仿宋" w:eastAsia="仿宋" w:cs="仿宋"/>
          <w:sz w:val="32"/>
          <w:szCs w:val="40"/>
          <w:lang w:eastAsia="zh-CN"/>
        </w:rPr>
        <w:t>安装作业现场的</w:t>
      </w:r>
      <w:r>
        <w:rPr>
          <w:rFonts w:hint="eastAsia" w:ascii="仿宋" w:hAnsi="仿宋" w:eastAsia="仿宋" w:cs="仿宋"/>
          <w:sz w:val="32"/>
          <w:szCs w:val="40"/>
        </w:rPr>
        <w:t>安全生产管理，</w:t>
      </w:r>
      <w:r>
        <w:rPr>
          <w:rFonts w:hint="eastAsia" w:ascii="仿宋" w:hAnsi="仿宋" w:eastAsia="仿宋" w:cs="仿宋"/>
          <w:sz w:val="32"/>
          <w:szCs w:val="40"/>
          <w:lang w:eastAsia="zh-CN"/>
        </w:rPr>
        <w:t>按照有关国家标准和行业规范，建立</w:t>
      </w:r>
      <w:r>
        <w:rPr>
          <w:rFonts w:hint="eastAsia" w:ascii="仿宋" w:hAnsi="仿宋" w:eastAsia="仿宋" w:cs="仿宋"/>
          <w:sz w:val="32"/>
          <w:szCs w:val="40"/>
        </w:rPr>
        <w:t>健全</w:t>
      </w:r>
      <w:r>
        <w:rPr>
          <w:rFonts w:hint="eastAsia" w:ascii="仿宋" w:hAnsi="仿宋" w:eastAsia="仿宋" w:cs="仿宋"/>
          <w:sz w:val="32"/>
          <w:szCs w:val="40"/>
          <w:lang w:eastAsia="zh-CN"/>
        </w:rPr>
        <w:t>并严格执行安全生产责任制度、安全操作规程（特别是高空作业、安全用电等），配备现场安全管理人员，</w:t>
      </w:r>
      <w:r>
        <w:rPr>
          <w:rFonts w:hint="eastAsia" w:ascii="仿宋" w:hAnsi="仿宋" w:eastAsia="仿宋" w:cs="仿宋"/>
          <w:sz w:val="32"/>
          <w:szCs w:val="40"/>
        </w:rPr>
        <w:t>完善安全生产条件</w:t>
      </w:r>
      <w:r>
        <w:rPr>
          <w:rFonts w:hint="eastAsia" w:ascii="仿宋" w:hAnsi="仿宋" w:eastAsia="仿宋" w:cs="仿宋"/>
          <w:sz w:val="32"/>
          <w:szCs w:val="40"/>
          <w:lang w:eastAsia="zh-CN"/>
        </w:rPr>
        <w:t>，</w:t>
      </w:r>
      <w:r>
        <w:rPr>
          <w:rFonts w:hint="eastAsia" w:ascii="仿宋" w:hAnsi="仿宋" w:eastAsia="仿宋" w:cs="仿宋"/>
          <w:sz w:val="32"/>
          <w:szCs w:val="40"/>
        </w:rPr>
        <w:t>自觉接受并配合有关部门</w:t>
      </w:r>
      <w:r>
        <w:rPr>
          <w:rFonts w:hint="eastAsia" w:ascii="仿宋" w:hAnsi="仿宋" w:eastAsia="仿宋" w:cs="仿宋"/>
          <w:sz w:val="32"/>
          <w:szCs w:val="40"/>
          <w:lang w:eastAsia="zh-CN"/>
        </w:rPr>
        <w:t>及学校</w:t>
      </w:r>
      <w:r>
        <w:rPr>
          <w:rFonts w:hint="eastAsia" w:ascii="仿宋" w:hAnsi="仿宋" w:eastAsia="仿宋" w:cs="仿宋"/>
          <w:sz w:val="32"/>
          <w:szCs w:val="40"/>
        </w:rPr>
        <w:t>的监督管理，确保安全生产。</w:t>
      </w:r>
    </w:p>
    <w:p w14:paraId="7A63EDE0">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（三）加强对</w:t>
      </w:r>
      <w:r>
        <w:rPr>
          <w:rFonts w:hint="eastAsia" w:ascii="仿宋" w:hAnsi="仿宋" w:eastAsia="仿宋" w:cs="仿宋"/>
          <w:sz w:val="32"/>
          <w:szCs w:val="40"/>
          <w:lang w:eastAsia="zh-CN"/>
        </w:rPr>
        <w:t>安装作业</w:t>
      </w:r>
      <w:r>
        <w:rPr>
          <w:rFonts w:hint="eastAsia" w:ascii="仿宋" w:hAnsi="仿宋" w:eastAsia="仿宋" w:cs="仿宋"/>
          <w:sz w:val="32"/>
          <w:szCs w:val="40"/>
        </w:rPr>
        <w:t>人员的安全生产教育和培训，确保其熟练掌握必要的安全生产知识、操作技能和应急处置措施。</w:t>
      </w:r>
      <w:r>
        <w:rPr>
          <w:rFonts w:hint="eastAsia" w:ascii="仿宋" w:hAnsi="仿宋" w:eastAsia="仿宋" w:cs="仿宋"/>
          <w:sz w:val="32"/>
          <w:szCs w:val="40"/>
          <w:lang w:eastAsia="zh-CN"/>
        </w:rPr>
        <w:t>所有从事高空作业、电工作业等</w:t>
      </w:r>
      <w:r>
        <w:rPr>
          <w:rFonts w:hint="eastAsia" w:ascii="仿宋" w:hAnsi="仿宋" w:eastAsia="仿宋" w:cs="仿宋"/>
          <w:sz w:val="32"/>
          <w:szCs w:val="40"/>
        </w:rPr>
        <w:t>特种作业人员</w:t>
      </w:r>
      <w:r>
        <w:rPr>
          <w:rFonts w:hint="eastAsia" w:ascii="仿宋" w:hAnsi="仿宋" w:eastAsia="仿宋" w:cs="仿宋"/>
          <w:sz w:val="32"/>
          <w:szCs w:val="40"/>
          <w:lang w:eastAsia="zh-CN"/>
        </w:rPr>
        <w:t>，</w:t>
      </w:r>
      <w:r>
        <w:rPr>
          <w:rFonts w:hint="eastAsia" w:ascii="仿宋" w:hAnsi="仿宋" w:eastAsia="仿宋" w:cs="仿宋"/>
          <w:sz w:val="32"/>
          <w:szCs w:val="40"/>
        </w:rPr>
        <w:t>必须经专门</w:t>
      </w:r>
      <w:r>
        <w:rPr>
          <w:rFonts w:hint="eastAsia" w:ascii="仿宋" w:hAnsi="仿宋" w:eastAsia="仿宋" w:cs="仿宋"/>
          <w:sz w:val="32"/>
          <w:szCs w:val="40"/>
          <w:lang w:eastAsia="zh-CN"/>
        </w:rPr>
        <w:t>的</w:t>
      </w:r>
      <w:r>
        <w:rPr>
          <w:rFonts w:hint="eastAsia" w:ascii="仿宋" w:hAnsi="仿宋" w:eastAsia="仿宋" w:cs="仿宋"/>
          <w:sz w:val="32"/>
          <w:szCs w:val="40"/>
        </w:rPr>
        <w:t>培训，取得岗位操作证书后方能上岗作业。</w:t>
      </w:r>
    </w:p>
    <w:p w14:paraId="07B17013">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四）确保安装所使用的工具、设备、安全防护用品（如安全带、安全绳、安全帽、脚手架、吊装设备等）符合国家安全标准，并定期进行检查、维护和保养，保证其完好、可靠。严禁使用不合格或国家明令淘汰的设备和工艺。</w:t>
      </w:r>
    </w:p>
    <w:p w14:paraId="4C394DD2">
      <w:pPr>
        <w:spacing w:line="360" w:lineRule="auto"/>
        <w:ind w:firstLine="640" w:firstLineChars="200"/>
        <w:rPr>
          <w:rFonts w:hint="eastAsia" w:ascii="仿宋" w:hAnsi="仿宋" w:eastAsia="仿宋" w:cs="仿宋"/>
          <w:sz w:val="32"/>
          <w:szCs w:val="40"/>
        </w:rPr>
      </w:pPr>
      <w:r>
        <w:rPr>
          <w:rFonts w:hint="eastAsia" w:ascii="仿宋" w:hAnsi="仿宋" w:eastAsia="仿宋" w:cs="仿宋"/>
          <w:sz w:val="32"/>
          <w:szCs w:val="40"/>
        </w:rPr>
        <w:t>（五）依法开展施工现场安全隐患排查治理。安装前必须对作业环境、用电条件、安装位置承载力等进行安全评估；安装过程中必须进行经常性安全检查，及时发现并消除高空坠落、物体打击、触电、火灾等事故隐患，确保作业安全。</w:t>
      </w:r>
    </w:p>
    <w:p w14:paraId="0AE6CCDA">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（六）安装作业必须符合</w:t>
      </w:r>
      <w:r>
        <w:rPr>
          <w:rFonts w:hint="eastAsia" w:ascii="仿宋" w:hAnsi="仿宋" w:eastAsia="仿宋" w:cs="仿宋"/>
          <w:sz w:val="32"/>
          <w:szCs w:val="40"/>
          <w:lang w:eastAsia="zh-CN"/>
        </w:rPr>
        <w:t>《关于加强校内分体空调安装管理的通知》校园管理规定，做到高空安全作业、安全用电、文明施工、安装规范，营造安全、文明、整洁、优美的校园环境</w:t>
      </w:r>
      <w:r>
        <w:rPr>
          <w:rFonts w:hint="eastAsia" w:ascii="仿宋" w:hAnsi="仿宋" w:eastAsia="仿宋" w:cs="仿宋"/>
          <w:sz w:val="32"/>
          <w:szCs w:val="40"/>
        </w:rPr>
        <w:t>。</w:t>
      </w:r>
      <w:bookmarkStart w:id="0" w:name="_GoBack"/>
      <w:bookmarkEnd w:id="0"/>
    </w:p>
    <w:p w14:paraId="00BF60C9">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w:t>
      </w:r>
      <w:r>
        <w:rPr>
          <w:rFonts w:hint="eastAsia" w:ascii="仿宋" w:hAnsi="仿宋" w:eastAsia="仿宋" w:cs="仿宋"/>
          <w:sz w:val="32"/>
          <w:szCs w:val="40"/>
          <w:lang w:eastAsia="zh-CN"/>
        </w:rPr>
        <w:t>七</w:t>
      </w:r>
      <w:r>
        <w:rPr>
          <w:rFonts w:hint="eastAsia" w:ascii="仿宋" w:hAnsi="仿宋" w:eastAsia="仿宋" w:cs="仿宋"/>
          <w:sz w:val="32"/>
          <w:szCs w:val="40"/>
        </w:rPr>
        <w:t>）接到有关安全生产事故报告后，单位主要负责人应及时赶到事故现场，组织事故抢救和善后处理，防止事故扩大，并按国家有关规定立即如实报告当地政府及安全生产监管部门和有关部门，同时负责事故现场保护。</w:t>
      </w:r>
    </w:p>
    <w:p w14:paraId="75B9F25B">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w:t>
      </w:r>
      <w:r>
        <w:rPr>
          <w:rFonts w:hint="eastAsia" w:ascii="仿宋" w:hAnsi="仿宋" w:eastAsia="仿宋" w:cs="仿宋"/>
          <w:sz w:val="32"/>
          <w:szCs w:val="40"/>
          <w:lang w:eastAsia="zh-CN"/>
        </w:rPr>
        <w:t>八</w:t>
      </w:r>
      <w:r>
        <w:rPr>
          <w:rFonts w:hint="eastAsia" w:ascii="仿宋" w:hAnsi="仿宋" w:eastAsia="仿宋" w:cs="仿宋"/>
          <w:sz w:val="32"/>
          <w:szCs w:val="40"/>
        </w:rPr>
        <w:t>）做好安全生产法律法规规定的其他工作，同时接受</w:t>
      </w:r>
      <w:r>
        <w:rPr>
          <w:rFonts w:hint="eastAsia" w:ascii="仿宋" w:hAnsi="仿宋" w:eastAsia="仿宋" w:cs="仿宋"/>
          <w:sz w:val="32"/>
          <w:szCs w:val="40"/>
          <w:lang w:eastAsia="zh-CN"/>
        </w:rPr>
        <w:t>政府、学校</w:t>
      </w:r>
      <w:r>
        <w:rPr>
          <w:rFonts w:hint="eastAsia" w:ascii="仿宋" w:hAnsi="仿宋" w:eastAsia="仿宋" w:cs="仿宋"/>
          <w:sz w:val="32"/>
          <w:szCs w:val="40"/>
        </w:rPr>
        <w:t>有关部门</w:t>
      </w:r>
      <w:r>
        <w:rPr>
          <w:rFonts w:hint="eastAsia" w:ascii="仿宋" w:hAnsi="仿宋" w:eastAsia="仿宋" w:cs="仿宋"/>
          <w:sz w:val="32"/>
          <w:szCs w:val="40"/>
          <w:lang w:eastAsia="zh-CN"/>
        </w:rPr>
        <w:t>的</w:t>
      </w:r>
      <w:r>
        <w:rPr>
          <w:rFonts w:hint="eastAsia" w:ascii="仿宋" w:hAnsi="仿宋" w:eastAsia="仿宋" w:cs="仿宋"/>
          <w:sz w:val="32"/>
          <w:szCs w:val="40"/>
        </w:rPr>
        <w:t>监督</w:t>
      </w:r>
      <w:r>
        <w:rPr>
          <w:rFonts w:hint="eastAsia" w:ascii="仿宋" w:hAnsi="仿宋" w:eastAsia="仿宋" w:cs="仿宋"/>
          <w:sz w:val="32"/>
          <w:szCs w:val="40"/>
          <w:lang w:eastAsia="zh-CN"/>
        </w:rPr>
        <w:t>检查</w:t>
      </w:r>
      <w:r>
        <w:rPr>
          <w:rFonts w:hint="eastAsia" w:ascii="仿宋" w:hAnsi="仿宋" w:eastAsia="仿宋" w:cs="仿宋"/>
          <w:sz w:val="32"/>
          <w:szCs w:val="40"/>
        </w:rPr>
        <w:t>。</w:t>
      </w:r>
    </w:p>
    <w:p w14:paraId="5D60B977">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二、其它事项</w:t>
      </w:r>
    </w:p>
    <w:p w14:paraId="330AEEEA">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（一）</w:t>
      </w:r>
      <w:r>
        <w:rPr>
          <w:rFonts w:hint="eastAsia" w:ascii="仿宋" w:hAnsi="仿宋" w:eastAsia="仿宋" w:cs="仿宋"/>
          <w:sz w:val="32"/>
          <w:szCs w:val="40"/>
          <w:lang w:eastAsia="zh-CN"/>
        </w:rPr>
        <w:t>安装单位及其</w:t>
      </w:r>
      <w:r>
        <w:rPr>
          <w:rFonts w:hint="eastAsia" w:ascii="仿宋" w:hAnsi="仿宋" w:eastAsia="仿宋" w:cs="仿宋"/>
          <w:sz w:val="32"/>
          <w:szCs w:val="40"/>
        </w:rPr>
        <w:t>主要负责人违反安全生产法律法规及上述有关规定，应承担相应的责任。</w:t>
      </w:r>
    </w:p>
    <w:p w14:paraId="59B7C844">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rPr>
        <w:t>（二）本告知函由安</w:t>
      </w:r>
      <w:r>
        <w:rPr>
          <w:rFonts w:hint="eastAsia" w:ascii="仿宋" w:hAnsi="仿宋" w:eastAsia="仿宋" w:cs="仿宋"/>
          <w:sz w:val="32"/>
          <w:szCs w:val="40"/>
          <w:lang w:eastAsia="zh-CN"/>
        </w:rPr>
        <w:t>装</w:t>
      </w:r>
      <w:r>
        <w:rPr>
          <w:rFonts w:hint="eastAsia" w:ascii="仿宋" w:hAnsi="仿宋" w:eastAsia="仿宋" w:cs="仿宋"/>
          <w:sz w:val="32"/>
          <w:szCs w:val="40"/>
        </w:rPr>
        <w:t>单位主要负责人阅读签收，并承诺按此</w:t>
      </w:r>
      <w:r>
        <w:rPr>
          <w:rFonts w:hint="eastAsia" w:ascii="仿宋" w:hAnsi="仿宋" w:eastAsia="仿宋" w:cs="仿宋"/>
          <w:sz w:val="32"/>
          <w:szCs w:val="40"/>
          <w:lang w:eastAsia="zh-CN"/>
        </w:rPr>
        <w:t>告知内容传达至项目全体作业人员，严格</w:t>
      </w:r>
      <w:r>
        <w:rPr>
          <w:rFonts w:hint="eastAsia" w:ascii="仿宋" w:hAnsi="仿宋" w:eastAsia="仿宋" w:cs="仿宋"/>
          <w:sz w:val="32"/>
          <w:szCs w:val="40"/>
        </w:rPr>
        <w:t>负责贯彻实施。</w:t>
      </w:r>
    </w:p>
    <w:p w14:paraId="4DFC6629">
      <w:pPr>
        <w:spacing w:line="360" w:lineRule="auto"/>
        <w:ind w:firstLine="640" w:firstLineChars="200"/>
        <w:rPr>
          <w:rFonts w:hint="eastAsia" w:ascii="仿宋" w:hAnsi="仿宋" w:eastAsia="仿宋" w:cs="仿宋"/>
          <w:sz w:val="32"/>
          <w:szCs w:val="40"/>
        </w:rPr>
      </w:pPr>
    </w:p>
    <w:p w14:paraId="73346F19">
      <w:pPr>
        <w:spacing w:line="360" w:lineRule="auto"/>
        <w:ind w:firstLine="640" w:firstLineChars="200"/>
        <w:rPr>
          <w:rFonts w:hint="eastAsia" w:ascii="仿宋" w:hAnsi="仿宋" w:eastAsia="仿宋" w:cs="仿宋"/>
          <w:sz w:val="32"/>
          <w:szCs w:val="40"/>
        </w:rPr>
      </w:pPr>
    </w:p>
    <w:p w14:paraId="4398F19B">
      <w:pPr>
        <w:spacing w:line="360" w:lineRule="auto"/>
        <w:ind w:firstLine="640" w:firstLineChars="200"/>
        <w:rPr>
          <w:rFonts w:hint="eastAsia" w:ascii="仿宋" w:hAnsi="仿宋" w:eastAsia="仿宋" w:cs="仿宋"/>
          <w:sz w:val="32"/>
          <w:szCs w:val="40"/>
        </w:rPr>
      </w:pPr>
    </w:p>
    <w:p w14:paraId="0A28F3D1">
      <w:pPr>
        <w:spacing w:line="360" w:lineRule="auto"/>
        <w:ind w:firstLine="640" w:firstLineChars="200"/>
        <w:rPr>
          <w:rFonts w:ascii="仿宋" w:hAnsi="仿宋" w:eastAsia="仿宋" w:cs="仿宋"/>
          <w:sz w:val="32"/>
          <w:szCs w:val="40"/>
        </w:rPr>
      </w:pPr>
      <w:r>
        <w:rPr>
          <w:rFonts w:hint="eastAsia" w:ascii="仿宋" w:hAnsi="仿宋" w:eastAsia="仿宋" w:cs="仿宋"/>
          <w:sz w:val="32"/>
          <w:szCs w:val="40"/>
          <w:lang w:eastAsia="zh-CN"/>
        </w:rPr>
        <w:t>安装</w:t>
      </w:r>
      <w:r>
        <w:rPr>
          <w:rFonts w:hint="eastAsia" w:ascii="仿宋" w:hAnsi="仿宋" w:eastAsia="仿宋" w:cs="仿宋"/>
          <w:sz w:val="32"/>
          <w:szCs w:val="40"/>
        </w:rPr>
        <w:t>单位</w:t>
      </w:r>
      <w:r>
        <w:rPr>
          <w:rFonts w:ascii="仿宋" w:hAnsi="仿宋" w:eastAsia="仿宋" w:cs="仿宋"/>
          <w:sz w:val="32"/>
          <w:szCs w:val="40"/>
        </w:rPr>
        <w:t>表示收到告知书，并承诺</w:t>
      </w:r>
      <w:r>
        <w:rPr>
          <w:rFonts w:hint="eastAsia" w:ascii="仿宋" w:hAnsi="仿宋" w:eastAsia="仿宋" w:cs="仿宋"/>
          <w:sz w:val="32"/>
          <w:szCs w:val="40"/>
          <w:lang w:eastAsia="zh-CN"/>
        </w:rPr>
        <w:t>严格</w:t>
      </w:r>
      <w:r>
        <w:rPr>
          <w:rFonts w:ascii="仿宋" w:hAnsi="仿宋" w:eastAsia="仿宋" w:cs="仿宋"/>
          <w:sz w:val="32"/>
          <w:szCs w:val="40"/>
        </w:rPr>
        <w:t>遵守</w:t>
      </w:r>
      <w:r>
        <w:rPr>
          <w:rFonts w:hint="eastAsia" w:ascii="仿宋" w:hAnsi="仿宋" w:eastAsia="仿宋" w:cs="仿宋"/>
          <w:sz w:val="32"/>
          <w:szCs w:val="40"/>
          <w:lang w:eastAsia="zh-CN"/>
        </w:rPr>
        <w:t>本告知</w:t>
      </w:r>
      <w:r>
        <w:rPr>
          <w:rFonts w:ascii="仿宋" w:hAnsi="仿宋" w:eastAsia="仿宋" w:cs="仿宋"/>
          <w:sz w:val="32"/>
          <w:szCs w:val="40"/>
        </w:rPr>
        <w:t>规定并签字盖章。</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0"/>
        <w:gridCol w:w="4982"/>
      </w:tblGrid>
      <w:tr w14:paraId="769E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0" w:type="dxa"/>
          </w:tcPr>
          <w:p w14:paraId="12E10ECA">
            <w:pPr>
              <w:spacing w:line="360" w:lineRule="auto"/>
              <w:jc w:val="center"/>
              <w:rPr>
                <w:rFonts w:hint="eastAsia" w:ascii="仿宋" w:hAnsi="仿宋" w:eastAsia="仿宋" w:cs="仿宋"/>
                <w:sz w:val="32"/>
                <w:szCs w:val="40"/>
              </w:rPr>
            </w:pPr>
            <w:r>
              <w:rPr>
                <w:rFonts w:hint="eastAsia" w:ascii="仿宋" w:hAnsi="仿宋" w:eastAsia="仿宋" w:cs="仿宋"/>
                <w:sz w:val="32"/>
                <w:szCs w:val="40"/>
                <w:lang w:eastAsia="zh-CN"/>
              </w:rPr>
              <w:t>告知方</w:t>
            </w:r>
            <w:r>
              <w:rPr>
                <w:rFonts w:hint="eastAsia" w:ascii="仿宋" w:hAnsi="仿宋" w:eastAsia="仿宋" w:cs="仿宋"/>
                <w:sz w:val="32"/>
                <w:szCs w:val="40"/>
              </w:rPr>
              <w:t>（学校用户单位</w:t>
            </w:r>
            <w:r>
              <w:rPr>
                <w:rFonts w:hint="eastAsia" w:ascii="仿宋" w:hAnsi="仿宋" w:eastAsia="仿宋" w:cs="仿宋"/>
                <w:sz w:val="32"/>
                <w:szCs w:val="40"/>
                <w:lang w:eastAsia="zh-CN"/>
              </w:rPr>
              <w:t>盖</w:t>
            </w:r>
            <w:r>
              <w:rPr>
                <w:rFonts w:hint="eastAsia" w:ascii="仿宋" w:hAnsi="仿宋" w:eastAsia="仿宋" w:cs="仿宋"/>
                <w:sz w:val="32"/>
                <w:szCs w:val="40"/>
              </w:rPr>
              <w:t>章）：</w:t>
            </w:r>
          </w:p>
        </w:tc>
        <w:tc>
          <w:tcPr>
            <w:tcW w:w="4982" w:type="dxa"/>
          </w:tcPr>
          <w:p w14:paraId="2CC8139B">
            <w:pPr>
              <w:spacing w:line="360" w:lineRule="auto"/>
              <w:jc w:val="center"/>
              <w:rPr>
                <w:rFonts w:hint="eastAsia" w:ascii="仿宋" w:hAnsi="仿宋" w:eastAsia="仿宋" w:cs="仿宋"/>
                <w:sz w:val="32"/>
                <w:szCs w:val="40"/>
              </w:rPr>
            </w:pPr>
            <w:r>
              <w:rPr>
                <w:rFonts w:hint="eastAsia" w:ascii="仿宋" w:hAnsi="仿宋" w:eastAsia="仿宋" w:cs="仿宋"/>
                <w:sz w:val="32"/>
                <w:szCs w:val="40"/>
                <w:lang w:eastAsia="zh-CN"/>
              </w:rPr>
              <w:t>承诺方</w:t>
            </w:r>
            <w:r>
              <w:rPr>
                <w:rFonts w:hint="eastAsia" w:ascii="仿宋" w:hAnsi="仿宋" w:eastAsia="仿宋" w:cs="仿宋"/>
                <w:sz w:val="32"/>
                <w:szCs w:val="40"/>
              </w:rPr>
              <w:t>（</w:t>
            </w:r>
            <w:r>
              <w:rPr>
                <w:rFonts w:hint="eastAsia" w:ascii="仿宋" w:hAnsi="仿宋" w:eastAsia="仿宋" w:cs="仿宋"/>
                <w:sz w:val="32"/>
                <w:szCs w:val="40"/>
                <w:lang w:eastAsia="zh-CN"/>
              </w:rPr>
              <w:t>分体空调</w:t>
            </w:r>
            <w:r>
              <w:rPr>
                <w:rFonts w:hint="eastAsia" w:ascii="仿宋" w:hAnsi="仿宋" w:eastAsia="仿宋" w:cs="仿宋"/>
                <w:sz w:val="32"/>
                <w:szCs w:val="40"/>
              </w:rPr>
              <w:t>安装单位</w:t>
            </w:r>
            <w:r>
              <w:rPr>
                <w:rFonts w:hint="eastAsia" w:ascii="仿宋" w:hAnsi="仿宋" w:eastAsia="仿宋" w:cs="仿宋"/>
                <w:sz w:val="32"/>
                <w:szCs w:val="40"/>
                <w:lang w:eastAsia="zh-CN"/>
              </w:rPr>
              <w:t>盖</w:t>
            </w:r>
            <w:r>
              <w:rPr>
                <w:rFonts w:hint="eastAsia" w:ascii="仿宋" w:hAnsi="仿宋" w:eastAsia="仿宋" w:cs="仿宋"/>
                <w:sz w:val="32"/>
                <w:szCs w:val="40"/>
              </w:rPr>
              <w:t>章）：</w:t>
            </w:r>
          </w:p>
        </w:tc>
      </w:tr>
    </w:tbl>
    <w:p w14:paraId="683C7396">
      <w:pPr>
        <w:spacing w:line="360" w:lineRule="auto"/>
        <w:ind w:firstLine="640" w:firstLineChars="200"/>
        <w:rPr>
          <w:rFonts w:ascii="仿宋" w:hAnsi="仿宋" w:eastAsia="仿宋" w:cs="仿宋"/>
          <w:sz w:val="32"/>
          <w:szCs w:val="40"/>
        </w:rPr>
      </w:pPr>
    </w:p>
    <w:p w14:paraId="21C70EA9">
      <w:pPr>
        <w:spacing w:line="360" w:lineRule="auto"/>
        <w:ind w:firstLine="640" w:firstLineChars="200"/>
        <w:rPr>
          <w:rFonts w:hint="eastAsia" w:ascii="仿宋" w:hAnsi="仿宋" w:eastAsia="仿宋" w:cs="仿宋"/>
          <w:sz w:val="32"/>
          <w:szCs w:val="40"/>
        </w:rPr>
      </w:pPr>
    </w:p>
    <w:p w14:paraId="1F8BAC3C">
      <w:pPr>
        <w:spacing w:line="360" w:lineRule="auto"/>
        <w:ind w:firstLine="640" w:firstLineChars="200"/>
        <w:rPr>
          <w:rFonts w:hint="eastAsia" w:ascii="仿宋" w:hAnsi="仿宋" w:eastAsia="仿宋" w:cs="仿宋"/>
          <w:sz w:val="32"/>
          <w:szCs w:val="40"/>
        </w:rPr>
      </w:pPr>
    </w:p>
    <w:p w14:paraId="0791A792">
      <w:pPr>
        <w:spacing w:line="360" w:lineRule="auto"/>
        <w:ind w:firstLine="640" w:firstLineChars="200"/>
        <w:jc w:val="right"/>
        <w:rPr>
          <w:rFonts w:ascii="仿宋" w:hAnsi="仿宋" w:eastAsia="仿宋" w:cs="仿宋"/>
          <w:sz w:val="32"/>
          <w:szCs w:val="40"/>
        </w:rPr>
      </w:pPr>
    </w:p>
    <w:p w14:paraId="4523A6C3">
      <w:pPr>
        <w:spacing w:line="360" w:lineRule="auto"/>
        <w:ind w:firstLine="640" w:firstLineChars="200"/>
        <w:jc w:val="right"/>
        <w:rPr>
          <w:rFonts w:ascii="仿宋" w:hAnsi="仿宋" w:eastAsia="仿宋" w:cs="仿宋"/>
          <w:sz w:val="32"/>
          <w:szCs w:val="40"/>
        </w:rPr>
      </w:pPr>
      <w:r>
        <w:rPr>
          <w:rFonts w:hint="eastAsia" w:ascii="仿宋" w:hAnsi="仿宋" w:eastAsia="仿宋" w:cs="仿宋"/>
          <w:sz w:val="32"/>
          <w:szCs w:val="40"/>
        </w:rPr>
        <w:t>签署日期：     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482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07906">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w:t>
                          </w:r>
                          <w:r>
                            <w:rPr>
                              <w:sz w:val="21"/>
                              <w:szCs w:val="32"/>
                            </w:rPr>
                            <w:fldChar w:fldCharType="end"/>
                          </w:r>
                          <w:r>
                            <w:rPr>
                              <w:sz w:val="21"/>
                              <w:szCs w:val="3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607906">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w:t>
                    </w:r>
                    <w:r>
                      <w:rPr>
                        <w:sz w:val="21"/>
                        <w:szCs w:val="32"/>
                      </w:rPr>
                      <w:fldChar w:fldCharType="end"/>
                    </w:r>
                    <w:r>
                      <w:rPr>
                        <w:sz w:val="21"/>
                        <w:szCs w:val="3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ZjZkMzM3YTQ1MGY0MTMxOGExYjdkYWVhNjQxMDAifQ=="/>
  </w:docVars>
  <w:rsids>
    <w:rsidRoot w:val="6477041A"/>
    <w:rsid w:val="00022662"/>
    <w:rsid w:val="005277B5"/>
    <w:rsid w:val="00650AB4"/>
    <w:rsid w:val="006B45EE"/>
    <w:rsid w:val="00A6539D"/>
    <w:rsid w:val="00DF5DEB"/>
    <w:rsid w:val="3BE5B377"/>
    <w:rsid w:val="5FCF5898"/>
    <w:rsid w:val="6477041A"/>
    <w:rsid w:val="699F0E07"/>
    <w:rsid w:val="6F8D29CB"/>
    <w:rsid w:val="718E1147"/>
    <w:rsid w:val="77FDE43B"/>
    <w:rsid w:val="7B57BB1B"/>
    <w:rsid w:val="7BE312BC"/>
    <w:rsid w:val="7F9E2DD8"/>
    <w:rsid w:val="CFA160AD"/>
    <w:rsid w:val="D7FA51B6"/>
    <w:rsid w:val="F5FF5DE9"/>
    <w:rsid w:val="FE6ED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219</Words>
  <Characters>1251</Characters>
  <Lines>10</Lines>
  <Paragraphs>2</Paragraphs>
  <TotalTime>228</TotalTime>
  <ScaleCrop>false</ScaleCrop>
  <LinksUpToDate>false</LinksUpToDate>
  <CharactersWithSpaces>1468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2023-06-03T11:20:00Z</dcterms:created>
  <dc:creator>中二病の薄樱鬼</dc:creator>
  <cp:lastModifiedBy>seewo</cp:lastModifiedBy>
  <dcterms:modified xsi:type="dcterms:W3CDTF">2025-11-07T10:55:59Z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7FDAD6F928BD4E4D9CD0994B59302DE2_11</vt:lpwstr>
  </property>
</Properties>
</file>